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/>
        <w:jc w:val="center"/>
      </w:pPr>
      <w:r>
        <w:rPr>
          <w:rFonts w:ascii="Arial" w:hAnsi="Arial"/>
          <w:b/>
          <w:sz w:val="28"/>
        </w:rPr>
        <w:t>CONTRATO DE ALQUILER DE COCHERA</w:t>
      </w:r>
    </w:p>
    <w:p>
      <w:pPr>
        <w:jc w:val="both"/>
      </w:pPr>
      <w:r>
        <w:t>Conste por el presente documento el Contrato de Alquiler de Cochera que celebran, de una parte, [nombres y apellidos del arrendador], identificado(a) con [DNI / carné de extranjería / otro documento] N.° [número], con domicilio en [dirección], a quien en adelante se denominará EL ARRENDADOR; y, de la otra parte, [nombres y apellidos del arrendatario], identificado(a) con [DNI / carné de extranjería / otro documento] N.° [número], con domicilio en [dirección], a quien en adelante se denominará EL ARRENDATARIO; bajo las siguientes condiciones:</w:t>
      </w:r>
    </w:p>
    <w:p>
      <w:pPr>
        <w:spacing w:before="140" w:after="60"/>
      </w:pPr>
      <w:r>
        <w:rPr>
          <w:rFonts w:ascii="Arial" w:hAnsi="Arial"/>
          <w:b/>
          <w:sz w:val="21"/>
        </w:rPr>
        <w:t>PRIMERA.- OBJETO DEL CONTRATO</w:t>
      </w:r>
    </w:p>
    <w:p>
      <w:pPr>
        <w:jc w:val="both"/>
      </w:pPr>
      <w:r>
        <w:t>EL ARRENDADOR declara contar con facultades suficientes para entregar en alquiler a EL ARRENDATARIO la cochera ubicada en [dirección exacta], identificada como cochera N.° [número o referencia], para ser utilizada como espacio de estacionamiento.</w:t>
      </w:r>
    </w:p>
    <w:p>
      <w:pPr>
        <w:jc w:val="both"/>
      </w:pPr>
      <w:r>
        <w:t>El vehículo autorizado es el siguiente:</w:t>
      </w:r>
    </w:p>
    <w:p>
      <w:pPr>
        <w:jc w:val="left"/>
      </w:pPr>
      <w:r>
        <w:t>Placa: [__________]</w:t>
        <w:br/>
      </w:r>
      <w:r>
        <w:t>Marca: [__________]</w:t>
        <w:br/>
      </w:r>
      <w:r>
        <w:t>Modelo: [__________]</w:t>
        <w:br/>
      </w:r>
      <w:r>
        <w:t>Color: [__________]</w:t>
      </w:r>
    </w:p>
    <w:p>
      <w:pPr>
        <w:spacing w:before="140" w:after="60"/>
      </w:pPr>
      <w:r>
        <w:rPr>
          <w:rFonts w:ascii="Arial" w:hAnsi="Arial"/>
          <w:b/>
          <w:sz w:val="21"/>
        </w:rPr>
        <w:t>SEGUNDA.- PLAZO DEL CONTRATO</w:t>
      </w:r>
    </w:p>
    <w:p>
      <w:pPr>
        <w:jc w:val="both"/>
      </w:pPr>
      <w:r>
        <w:t>El presente contrato tendrá una duración de [número de días / meses / años], iniciándose el [fecha] y concluyendo el [fecha]. Cualquier prórroga o renovación deberá ser acordada entre las partes.</w:t>
      </w:r>
    </w:p>
    <w:p>
      <w:pPr>
        <w:spacing w:before="140" w:after="60"/>
      </w:pPr>
      <w:r>
        <w:rPr>
          <w:rFonts w:ascii="Arial" w:hAnsi="Arial"/>
          <w:b/>
          <w:sz w:val="21"/>
        </w:rPr>
        <w:t>TERCERA.- RENTA Y FORMA DE PAGO</w:t>
      </w:r>
    </w:p>
    <w:p>
      <w:pPr>
        <w:jc w:val="both"/>
      </w:pPr>
      <w:r>
        <w:t>EL ARRENDATARIO pagará a EL ARRENDADOR la suma de S/ [importe] por concepto de renta [mensual / semanal / otra periodicidad].</w:t>
      </w:r>
    </w:p>
    <w:p>
      <w:pPr>
        <w:jc w:val="both"/>
      </w:pPr>
      <w:r>
        <w:t>El pago se efectuará el día [día o fecha] mediante [transferencia bancaria / efectivo / otro medio]. Las partes podrán dejar constancia de los pagos mediante recibo, transferencia u otro medio que permita acreditarlos.</w:t>
      </w:r>
    </w:p>
    <w:p>
      <w:pPr>
        <w:spacing w:before="140" w:after="60"/>
      </w:pPr>
      <w:r>
        <w:rPr>
          <w:rFonts w:ascii="Arial" w:hAnsi="Arial"/>
          <w:b/>
          <w:sz w:val="21"/>
        </w:rPr>
        <w:t>CUARTA.- DEPÓSITO DE GARANTÍA</w:t>
      </w:r>
    </w:p>
    <w:p>
      <w:pPr>
        <w:jc w:val="both"/>
      </w:pPr>
      <w:r>
        <w:t>Las partes acuerdan [establecer / no establecer] un depósito de garantía. De pactarse, EL ARRENDATARIO entregará la suma de S/ [importe].</w:t>
      </w:r>
    </w:p>
    <w:p>
      <w:pPr>
        <w:jc w:val="both"/>
      </w:pPr>
      <w:r>
        <w:t>La garantía podrá aplicarse, cuando corresponda, a rentas pendientes, daños imputables a EL ARRENDATARIO, pérdida de dispositivos de acceso u otras obligaciones expresamente previstas en este contrato. El saldo que corresponda será devuelto después de finalizar el alquiler y efectuar la liquidación respectiva.</w:t>
      </w:r>
    </w:p>
    <w:p>
      <w:pPr>
        <w:spacing w:before="140" w:after="60"/>
      </w:pPr>
      <w:r>
        <w:rPr>
          <w:rFonts w:ascii="Arial" w:hAnsi="Arial"/>
          <w:b/>
          <w:sz w:val="21"/>
        </w:rPr>
        <w:t>QUINTA.- USO DE LA COCHERA</w:t>
      </w:r>
    </w:p>
    <w:p>
      <w:pPr>
        <w:jc w:val="both"/>
      </w:pPr>
      <w:r>
        <w:t>EL ARRENDATARIO se obliga a utilizar la cochera exclusivamente para el estacionamiento del vehículo autorizado y a conservar el espacio en condiciones adecuadas.</w:t>
      </w:r>
    </w:p>
    <w:p>
      <w:pPr>
        <w:jc w:val="both"/>
      </w:pPr>
      <w:r>
        <w:t>No podrá destinar la cochera a almacén, depósito de materiales peligrosos, actividad comercial u otra finalidad distinta a la expresamente acordada.</w:t>
      </w:r>
    </w:p>
    <w:p>
      <w:pPr>
        <w:spacing w:before="140" w:after="60"/>
      </w:pPr>
      <w:r>
        <w:rPr>
          <w:rFonts w:ascii="Arial" w:hAnsi="Arial"/>
          <w:b/>
          <w:sz w:val="21"/>
        </w:rPr>
        <w:t>SEXTA.- OBLIGACIONES DEL ARRENDADOR</w:t>
      </w:r>
    </w:p>
    <w:p>
      <w:pPr>
        <w:jc w:val="both"/>
      </w:pPr>
      <w:r>
        <w:t>EL ARRENDADOR se obliga a:</w:t>
      </w:r>
    </w:p>
    <w:p>
      <w:pPr>
        <w:jc w:val="left"/>
      </w:pPr>
      <w:r>
        <w:t>a) Entregar la cochera en condiciones adecuadas para el uso pactado.</w:t>
        <w:br/>
      </w:r>
      <w:r>
        <w:t>b) Permitir a EL ARRENDATARIO utilizar el espacio durante el plazo acordado.</w:t>
        <w:br/>
      </w:r>
      <w:r>
        <w:t>c) Informar cualquier condición relevante que pueda afectar el acceso o utilización de la cochera.</w:t>
        <w:br/>
      </w:r>
      <w:r>
        <w:t>d) Cumplir las demás obligaciones expresamente asumidas mediante el presente contrato.</w:t>
      </w:r>
    </w:p>
    <w:p>
      <w:pPr>
        <w:spacing w:before="140" w:after="60"/>
      </w:pPr>
      <w:r>
        <w:rPr>
          <w:rFonts w:ascii="Arial" w:hAnsi="Arial"/>
          <w:b/>
          <w:sz w:val="21"/>
        </w:rPr>
        <w:t>SÉPTIMA.- OBLIGACIONES DEL ARRENDATARIO</w:t>
      </w:r>
    </w:p>
    <w:p>
      <w:pPr>
        <w:jc w:val="both"/>
      </w:pPr>
      <w:r>
        <w:t>EL ARRENDATARIO se obliga a:</w:t>
      </w:r>
    </w:p>
    <w:p>
      <w:pPr>
        <w:jc w:val="left"/>
      </w:pPr>
      <w:r>
        <w:t>a) Pagar puntualmente la renta acordada.</w:t>
        <w:br/>
      </w:r>
      <w:r>
        <w:t>b) Utilizar la cochera únicamente para la finalidad establecida.</w:t>
        <w:br/>
      </w:r>
      <w:r>
        <w:t>c) Mantener el espacio en buen estado de conservación.</w:t>
        <w:br/>
      </w:r>
      <w:r>
        <w:t>d) Responder por los daños que le sean directamente imputables.</w:t>
        <w:br/>
      </w:r>
      <w:r>
        <w:t>e) Respetar las normas de acceso y seguridad aplicables al inmueble.</w:t>
        <w:br/>
      </w:r>
      <w:r>
        <w:t>f) Comunicar cualquier daño o inconveniente relevante relacionado con la cochera.</w:t>
        <w:br/>
      </w:r>
      <w:r>
        <w:t>g) Devolver las llaves, tarjetas, controles u otros medios de acceso que hubiera recibido.</w:t>
      </w:r>
    </w:p>
    <w:p>
      <w:pPr>
        <w:spacing w:before="140" w:after="60"/>
      </w:pPr>
      <w:r>
        <w:rPr>
          <w:rFonts w:ascii="Arial" w:hAnsi="Arial"/>
          <w:b/>
          <w:sz w:val="21"/>
        </w:rPr>
        <w:t>OCTAVA.- VIGILANCIA Y CUSTODIA DEL VEHÍCULO</w:t>
      </w:r>
    </w:p>
    <w:p>
      <w:pPr>
        <w:jc w:val="both"/>
      </w:pPr>
      <w:r>
        <w:t>Salvo que las partes acuerden expresamente lo contrario, el objeto de este contrato consiste en la cesión temporal del uso de la cochera y no comprende por sí mismo un servicio adicional de vigilancia o custodia del vehículo.</w:t>
      </w:r>
    </w:p>
    <w:p>
      <w:pPr>
        <w:jc w:val="both"/>
      </w:pPr>
      <w:r>
        <w:t>Esta cláusula no modifica ni excluye las responsabilidades que legalmente puedan corresponder a cualquiera de las partes de acuerdo con las circunstancias concretas del caso.</w:t>
      </w:r>
    </w:p>
    <w:p>
      <w:pPr>
        <w:spacing w:before="140" w:after="60"/>
      </w:pPr>
      <w:r>
        <w:rPr>
          <w:rFonts w:ascii="Arial" w:hAnsi="Arial"/>
          <w:b/>
          <w:sz w:val="21"/>
        </w:rPr>
        <w:t>NOVENA.- CESIÓN Y SUBARRENDAMIENTO</w:t>
      </w:r>
    </w:p>
    <w:p>
      <w:pPr>
        <w:jc w:val="both"/>
      </w:pPr>
      <w:r>
        <w:t>EL ARRENDATARIO no podrá ceder ni subarrendar la cochera a terceros sin el consentimiento previo y por escrito de EL ARRENDADOR.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DÉCIMA.- RESOLUCIÓN DEL CONTRATO</w:t>
      </w:r>
    </w:p>
    <w:p>
      <w:pPr>
        <w:jc w:val="both"/>
      </w:pPr>
      <w:r>
        <w:t>El contrato podrá resolverse por falta de pago, utilización de la cochera para una finalidad distinta a la pactada, cesión o subarrendamiento no autorizado, incumplimiento de una obligación esencial u otra causa prevista por la legislación aplicable o expresamente acordada entre las partes.</w:t>
      </w:r>
    </w:p>
    <w:p>
      <w:pPr>
        <w:jc w:val="both"/>
      </w:pPr>
      <w:r>
        <w:t>Cuando las partes permitan la terminación anticipada sin incumplimiento, quien decida concluir el contrato deberá comunicarlo con [número] días de anticipación.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PRIMERA.- DEVOLUCIÓN DE LA COCHERA</w:t>
      </w:r>
    </w:p>
    <w:p>
      <w:pPr>
        <w:jc w:val="both"/>
      </w:pPr>
      <w:r>
        <w:t>Al concluir el contrato, EL ARRENDATARIO deberá devolver la cochera en condiciones compatibles con el estado en que la recibió, considerando el deterioro derivado del uso ordinario y adecuado.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SEGUNDA.- MODIFICACIONES</w:t>
      </w:r>
    </w:p>
    <w:p>
      <w:pPr>
        <w:jc w:val="both"/>
      </w:pPr>
      <w:r>
        <w:t>Cualquier modificación de las condiciones establecidas en el contrato deberá ser acordada entre las partes y constar por escrito.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TERCERA.- SOLUCIÓN DE CONTROVERSIAS</w:t>
      </w:r>
    </w:p>
    <w:p>
      <w:pPr>
        <w:jc w:val="both"/>
      </w:pPr>
      <w:r>
        <w:t>Las partes procurarán resolver mediante trato directo cualquier controversia relacionada con el presente contrato. Cuando corresponda podrán recurrir a conciliación extrajudicial y, de persistir la controversia, a los jueces competentes de [lugar], conforme a la legislación peruana.</w:t>
      </w:r>
    </w:p>
    <w:p>
      <w:pPr>
        <w:spacing w:before="140" w:after="60"/>
      </w:pPr>
      <w:r>
        <w:rPr>
          <w:rFonts w:ascii="Arial" w:hAnsi="Arial"/>
          <w:b/>
          <w:sz w:val="21"/>
        </w:rPr>
        <w:t>DÉCIMA CUARTA.- LEGISLACIÓN APLICABLE</w:t>
      </w:r>
    </w:p>
    <w:p>
      <w:pPr>
        <w:jc w:val="both"/>
      </w:pPr>
      <w:r>
        <w:t>El presente contrato se rige por la legislación de la República del Perú y por las disposiciones aplicables al arrendamiento.</w:t>
      </w:r>
    </w:p>
    <w:p>
      <w:pPr>
        <w:jc w:val="both"/>
      </w:pPr>
      <w:r>
        <w:t>Firmado en [ciudad], el [día] de [mes] de [año], en señal de conformidad.</w:t>
      </w:r>
    </w:p>
    <w:p>
      <w:pPr>
        <w:spacing w:before="36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535"/>
            <w:vAlign w:val="top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20"/>
              </w:rPr>
              <w:t>EL ARRENDADOR</w:t>
              <w:br/>
              <w:br/>
              <w:t>______________________________</w:t>
              <w:br/>
              <w:t>[Nombres y apellidos]</w:t>
              <w:br/>
              <w:t>Documento N.° [__________]</w:t>
            </w:r>
          </w:p>
        </w:tc>
        <w:tc>
          <w:tcPr>
            <w:tcW w:type="dxa" w:w="4535"/>
            <w:vAlign w:val="top"/>
          </w:tcPr>
          <w:p>
            <w:pPr>
              <w:jc w:val="center"/>
            </w:pPr>
            <w:r>
              <w:rPr>
                <w:rFonts w:ascii="Arial" w:hAnsi="Arial"/>
                <w:b w:val="0"/>
                <w:sz w:val="20"/>
              </w:rPr>
              <w:t>EL ARRENDATARIO</w:t>
              <w:br/>
              <w:br/>
              <w:t>______________________________</w:t>
              <w:br/>
              <w:t>[Nombres y apellidos]</w:t>
              <w:br/>
              <w:t>Documento N.° [__________]</w:t>
            </w:r>
          </w:p>
        </w:tc>
      </w:tr>
    </w:tbl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